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3E78F" w14:textId="77777777" w:rsidR="004712D5" w:rsidRPr="004712D5" w:rsidRDefault="004712D5" w:rsidP="004712D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12D5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Research Paper</w:t>
      </w:r>
    </w:p>
    <w:p w14:paraId="16B73437" w14:textId="77777777" w:rsidR="004712D5" w:rsidRPr="004712D5" w:rsidRDefault="004712D5" w:rsidP="004712D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12D5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            </w:t>
      </w:r>
      <w:r w:rsidRPr="004712D5">
        <w:rPr>
          <w:rFonts w:ascii="Helvetica" w:eastAsia="Times New Roman" w:hAnsi="Helvetica" w:cs="Helvetica"/>
          <w:color w:val="2D3B45"/>
          <w:sz w:val="24"/>
          <w:szCs w:val="24"/>
        </w:rPr>
        <w:t>The purpose of the research paper is to promote students’ scholarly writing competencies and to introduce students to APA formatting style. </w:t>
      </w:r>
    </w:p>
    <w:p w14:paraId="0D5ADE9A" w14:textId="77777777" w:rsidR="004712D5" w:rsidRPr="004712D5" w:rsidRDefault="004712D5" w:rsidP="004712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12D5">
        <w:rPr>
          <w:rFonts w:ascii="Helvetica" w:eastAsia="Times New Roman" w:hAnsi="Helvetica" w:cs="Helvetica"/>
          <w:color w:val="2D3B45"/>
          <w:sz w:val="24"/>
          <w:szCs w:val="24"/>
        </w:rPr>
        <w:t>The components of the research paper are:</w:t>
      </w:r>
    </w:p>
    <w:p w14:paraId="721A6B65" w14:textId="77777777" w:rsidR="004712D5" w:rsidRPr="004712D5" w:rsidRDefault="004712D5" w:rsidP="004712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12D5">
        <w:rPr>
          <w:rFonts w:ascii="Helvetica" w:eastAsia="Times New Roman" w:hAnsi="Helvetica" w:cs="Helvetica"/>
          <w:color w:val="2D3B45"/>
          <w:sz w:val="24"/>
          <w:szCs w:val="24"/>
        </w:rPr>
        <w:t>The format of the paper must follow APA writing style</w:t>
      </w:r>
    </w:p>
    <w:p w14:paraId="7A96FD65" w14:textId="77777777" w:rsidR="004712D5" w:rsidRPr="004712D5" w:rsidRDefault="004712D5" w:rsidP="004712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12D5">
        <w:rPr>
          <w:rFonts w:ascii="Helvetica" w:eastAsia="Times New Roman" w:hAnsi="Helvetica" w:cs="Helvetica"/>
          <w:color w:val="2D3B45"/>
          <w:sz w:val="24"/>
          <w:szCs w:val="24"/>
        </w:rPr>
        <w:t>The final draft must be 7 pages long=100 points</w:t>
      </w:r>
    </w:p>
    <w:p w14:paraId="0D8407B3" w14:textId="77777777" w:rsidR="004712D5" w:rsidRPr="004712D5" w:rsidRDefault="004712D5" w:rsidP="00471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12D5">
        <w:rPr>
          <w:rFonts w:ascii="Helvetica" w:eastAsia="Times New Roman" w:hAnsi="Helvetica" w:cs="Helvetica"/>
          <w:color w:val="2D3B45"/>
          <w:sz w:val="24"/>
          <w:szCs w:val="24"/>
        </w:rPr>
        <w:t>Must have 5 current academic references</w:t>
      </w:r>
    </w:p>
    <w:p w14:paraId="1D28292F" w14:textId="77777777" w:rsidR="004712D5" w:rsidRPr="004712D5" w:rsidRDefault="004712D5" w:rsidP="004712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12D5">
        <w:rPr>
          <w:rFonts w:ascii="Helvetica" w:eastAsia="Times New Roman" w:hAnsi="Helvetica" w:cs="Helvetica"/>
          <w:color w:val="2D3B45"/>
          <w:sz w:val="24"/>
          <w:szCs w:val="24"/>
        </w:rPr>
        <w:t>The Research Paper Topic must be Approved</w:t>
      </w:r>
    </w:p>
    <w:p w14:paraId="28C0AAAB" w14:textId="77777777" w:rsidR="004712D5" w:rsidRPr="004712D5" w:rsidRDefault="004712D5" w:rsidP="004712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12D5">
        <w:rPr>
          <w:rFonts w:ascii="Helvetica" w:eastAsia="Times New Roman" w:hAnsi="Helvetica" w:cs="Helvetica"/>
          <w:color w:val="2D3B45"/>
          <w:sz w:val="24"/>
          <w:szCs w:val="24"/>
        </w:rPr>
        <w:t>The research paper must be submitted in a viable/readable format</w:t>
      </w:r>
    </w:p>
    <w:p w14:paraId="02603D9D" w14:textId="77777777" w:rsidR="004712D5" w:rsidRPr="004712D5" w:rsidRDefault="004712D5" w:rsidP="004712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712D5">
        <w:rPr>
          <w:rFonts w:ascii="Helvetica" w:eastAsia="Times New Roman" w:hAnsi="Helvetica" w:cs="Helvetica"/>
          <w:color w:val="2D3B45"/>
          <w:sz w:val="24"/>
          <w:szCs w:val="24"/>
        </w:rPr>
        <w:t>Research papers submitted in unviable/unreadable formats will be deducted 25 points automatically.</w:t>
      </w:r>
    </w:p>
    <w:p w14:paraId="1AC48F94" w14:textId="77777777" w:rsidR="002B1A0F" w:rsidRDefault="002B1A0F"/>
    <w:sectPr w:rsidR="002B1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ED3"/>
    <w:multiLevelType w:val="multilevel"/>
    <w:tmpl w:val="CBDC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217AD"/>
    <w:multiLevelType w:val="multilevel"/>
    <w:tmpl w:val="1C5A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F6289"/>
    <w:multiLevelType w:val="multilevel"/>
    <w:tmpl w:val="B6EC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D5"/>
    <w:rsid w:val="002B1A0F"/>
    <w:rsid w:val="004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A2C7"/>
  <w15:chartTrackingRefBased/>
  <w15:docId w15:val="{B37D6493-1EBC-4A83-8C00-BEC8043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1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monteblanco</dc:creator>
  <cp:keywords/>
  <dc:description/>
  <cp:lastModifiedBy>sebastian monteblanco</cp:lastModifiedBy>
  <cp:revision>1</cp:revision>
  <dcterms:created xsi:type="dcterms:W3CDTF">2020-11-22T09:27:00Z</dcterms:created>
  <dcterms:modified xsi:type="dcterms:W3CDTF">2020-11-22T09:28:00Z</dcterms:modified>
</cp:coreProperties>
</file>