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AB" w:rsidRPr="00EB75AB" w:rsidRDefault="00EB75AB" w:rsidP="00EB75AB">
      <w:pPr>
        <w:spacing w:line="480" w:lineRule="auto"/>
        <w:rPr>
          <w:rFonts w:ascii="Times New Roman" w:hAnsi="Times New Roman" w:cs="Times New Roman"/>
          <w:sz w:val="24"/>
          <w:szCs w:val="24"/>
        </w:rPr>
      </w:pPr>
      <w:bookmarkStart w:id="0" w:name="_GoBack"/>
      <w:bookmarkEnd w:id="0"/>
      <w:r w:rsidRPr="00EB75AB">
        <w:rPr>
          <w:rFonts w:ascii="Times New Roman" w:hAnsi="Times New Roman" w:cs="Times New Roman"/>
          <w:sz w:val="24"/>
          <w:szCs w:val="24"/>
        </w:rPr>
        <w:t xml:space="preserve">W‌‌‌‍‍‌‍‍‌‍‌‍‌‍‍‌‌‌‌rite a submission to the Commonwealth government about policy change. This might be about one of </w:t>
      </w:r>
      <w:proofErr w:type="spellStart"/>
      <w:r w:rsidRPr="00EB75AB">
        <w:rPr>
          <w:rFonts w:ascii="Times New Roman" w:hAnsi="Times New Roman" w:cs="Times New Roman"/>
          <w:sz w:val="24"/>
          <w:szCs w:val="24"/>
        </w:rPr>
        <w:t>thepolicy</w:t>
      </w:r>
      <w:proofErr w:type="spellEnd"/>
      <w:r w:rsidRPr="00EB75AB">
        <w:rPr>
          <w:rFonts w:ascii="Times New Roman" w:hAnsi="Times New Roman" w:cs="Times New Roman"/>
          <w:sz w:val="24"/>
          <w:szCs w:val="24"/>
        </w:rPr>
        <w:t xml:space="preserve"> areas discussed in the textbook and classes or an issue you think needs‌‌‌‍‍‌‍‍‌‍‌‍‌‍‍‌‌‌‌ fresh attention. The policy should be justified in terms of at least two overall goals selected from the 'equity, efficiency, voice' framework. Abstract included (50-90 words‌‌‌‍‍‌‍‍‌‍‌‍‌‍‍‌‌‌‌) </w:t>
      </w:r>
    </w:p>
    <w:p w:rsidR="004302F3" w:rsidRPr="00EB75AB" w:rsidRDefault="004302F3" w:rsidP="00EB75AB">
      <w:pPr>
        <w:spacing w:line="480" w:lineRule="auto"/>
        <w:rPr>
          <w:rFonts w:ascii="Times New Roman" w:hAnsi="Times New Roman" w:cs="Times New Roman"/>
          <w:sz w:val="24"/>
          <w:szCs w:val="24"/>
        </w:rPr>
      </w:pPr>
    </w:p>
    <w:sectPr w:rsidR="004302F3" w:rsidRPr="00EB7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F3"/>
    <w:rsid w:val="004302F3"/>
    <w:rsid w:val="00B26F9D"/>
    <w:rsid w:val="00EB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9F9A"/>
  <w15:chartTrackingRefBased/>
  <w15:docId w15:val="{6C16CBD0-54BD-499D-A2BD-FB41BAED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28169">
      <w:bodyDiv w:val="1"/>
      <w:marLeft w:val="0"/>
      <w:marRight w:val="0"/>
      <w:marTop w:val="0"/>
      <w:marBottom w:val="0"/>
      <w:divBdr>
        <w:top w:val="none" w:sz="0" w:space="0" w:color="auto"/>
        <w:left w:val="none" w:sz="0" w:space="0" w:color="auto"/>
        <w:bottom w:val="none" w:sz="0" w:space="0" w:color="auto"/>
        <w:right w:val="none" w:sz="0" w:space="0" w:color="auto"/>
      </w:divBdr>
    </w:div>
    <w:div w:id="21442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2019-10-09T17:35:00Z</dcterms:created>
  <dcterms:modified xsi:type="dcterms:W3CDTF">2019-10-10T07:05:00Z</dcterms:modified>
</cp:coreProperties>
</file>