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90" w:rsidRDefault="00D42390" w:rsidP="00D42390">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Order Description</w:t>
      </w:r>
    </w:p>
    <w:p w:rsidR="00D42390" w:rsidRPr="00D42390" w:rsidRDefault="00D42390" w:rsidP="00D42390">
      <w:pPr>
        <w:shd w:val="clear" w:color="auto" w:fill="FFFFFF"/>
        <w:spacing w:after="0" w:line="240" w:lineRule="auto"/>
        <w:rPr>
          <w:rFonts w:ascii="Georgia" w:eastAsia="Times New Roman" w:hAnsi="Georgia" w:cs="Arial"/>
          <w:color w:val="222222"/>
          <w:sz w:val="24"/>
          <w:szCs w:val="24"/>
        </w:rPr>
      </w:pPr>
      <w:r w:rsidRPr="00D42390">
        <w:rPr>
          <w:rFonts w:ascii="Georgia" w:eastAsia="Times New Roman" w:hAnsi="Georgia" w:cs="Arial"/>
          <w:color w:val="222222"/>
          <w:sz w:val="24"/>
          <w:szCs w:val="24"/>
        </w:rPr>
        <w:t>N</w:t>
      </w:r>
      <w:r w:rsidRPr="00D42390">
        <w:rPr>
          <w:rFonts w:ascii="Times New Roman" w:eastAsia="Times New Roman" w:hAnsi="Times New Roman" w:cs="Times New Roman"/>
          <w:color w:val="222222"/>
          <w:sz w:val="24"/>
          <w:szCs w:val="24"/>
        </w:rPr>
        <w:t>‌‌‌‍‍‌‍‍‌‍‌‍‌‍‍‌‌‌‌</w:t>
      </w:r>
      <w:r w:rsidRPr="00D42390">
        <w:rPr>
          <w:rFonts w:ascii="Georgia" w:eastAsia="Times New Roman" w:hAnsi="Georgia" w:cs="Arial"/>
          <w:color w:val="222222"/>
          <w:sz w:val="24"/>
          <w:szCs w:val="24"/>
        </w:rPr>
        <w:t>ow that we have studied the pre- “Obamacare” health care world, and have reviewed the 10 separate Titles within the PPACA, your final project is to research and write about the impact that “Obamacare” has had on America since 2010. Students will write a scholarly 8-10-page paper addressing the following: In 2010, The Patient Protection and Affordable Care Act (PPACA) was signed into law. The PPACA has a specific timeline ranging from 2010-2022 with many items and laws being phased in. The goal, in addition to reducing the overall cost of healthcare, is to insure that every American has healthcare insurance coverage at an affordable price. As identified in the initial course description, the laws impact (1) the insured (patient), (</w:t>
      </w:r>
      <w:r w:rsidRPr="00D42390">
        <w:rPr>
          <w:rFonts w:ascii="Times New Roman" w:eastAsia="Times New Roman" w:hAnsi="Times New Roman" w:cs="Times New Roman"/>
          <w:color w:val="222222"/>
          <w:sz w:val="24"/>
          <w:szCs w:val="24"/>
        </w:rPr>
        <w:t>‌‌‌‍‍‌‍‍‌‍‌‍‌‍‍‌‌‌‌</w:t>
      </w:r>
      <w:r w:rsidRPr="00D42390">
        <w:rPr>
          <w:rFonts w:ascii="Georgia" w:eastAsia="Times New Roman" w:hAnsi="Georgia" w:cs="Arial"/>
          <w:color w:val="222222"/>
          <w:sz w:val="24"/>
          <w:szCs w:val="24"/>
        </w:rPr>
        <w:t>2) the healthcare providers (doctors, hospitals, healthcare facilities, etc.) as well as (3) the healthcare insurance companies and their stakeholders. With that as a backdrop, please review each year (past, present, future) since the signing of the PPACA (2010 through 2022), and identify the impact (past and future) for each of the three categories mentioned. Your paper should be in the range of 8 - 10 pages in length (no abstract). You MUST use the PPACA time line years as headers for each section (2010 thru 2014, 2015 thru 2019, 2020 thru 2022). Your page count does NOT include title page and reference pages. All sources used in your research must be included in a bibliography at the end of the paper, and all citations should be appropriate</w:t>
      </w:r>
      <w:r w:rsidRPr="00D42390">
        <w:rPr>
          <w:rFonts w:ascii="Times New Roman" w:eastAsia="Times New Roman" w:hAnsi="Times New Roman" w:cs="Times New Roman"/>
          <w:color w:val="222222"/>
          <w:sz w:val="24"/>
          <w:szCs w:val="24"/>
        </w:rPr>
        <w:t>‌‌‌‍‍‌‍‍‌‍‌‍‌‍‍‌‌‌‌</w:t>
      </w:r>
      <w:bookmarkStart w:id="0" w:name="_GoBack"/>
      <w:proofErr w:type="spellStart"/>
      <w:r w:rsidRPr="00D42390">
        <w:rPr>
          <w:rFonts w:ascii="Georgia" w:eastAsia="Times New Roman" w:hAnsi="Georgia" w:cs="Arial"/>
          <w:color w:val="222222"/>
          <w:sz w:val="24"/>
          <w:szCs w:val="24"/>
        </w:rPr>
        <w:t>ly</w:t>
      </w:r>
      <w:bookmarkEnd w:id="0"/>
      <w:proofErr w:type="spellEnd"/>
      <w:r w:rsidRPr="00D42390">
        <w:rPr>
          <w:rFonts w:ascii="Georgia" w:eastAsia="Times New Roman" w:hAnsi="Georgia" w:cs="Arial"/>
          <w:color w:val="222222"/>
          <w:sz w:val="24"/>
          <w:szCs w:val="24"/>
        </w:rPr>
        <w:t xml:space="preserve"> noted</w:t>
      </w:r>
    </w:p>
    <w:p w:rsidR="00DD5185" w:rsidRDefault="00DD5185"/>
    <w:sectPr w:rsidR="00DD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90"/>
    <w:rsid w:val="00D42390"/>
    <w:rsid w:val="00DD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6F7E"/>
  <w15:chartTrackingRefBased/>
  <w15:docId w15:val="{6D6CFEFA-FC9A-4513-938D-257888E6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752">
      <w:bodyDiv w:val="1"/>
      <w:marLeft w:val="0"/>
      <w:marRight w:val="0"/>
      <w:marTop w:val="0"/>
      <w:marBottom w:val="0"/>
      <w:divBdr>
        <w:top w:val="none" w:sz="0" w:space="0" w:color="auto"/>
        <w:left w:val="none" w:sz="0" w:space="0" w:color="auto"/>
        <w:bottom w:val="none" w:sz="0" w:space="0" w:color="auto"/>
        <w:right w:val="none" w:sz="0" w:space="0" w:color="auto"/>
      </w:divBdr>
      <w:divsChild>
        <w:div w:id="549222059">
          <w:marLeft w:val="0"/>
          <w:marRight w:val="0"/>
          <w:marTop w:val="120"/>
          <w:marBottom w:val="0"/>
          <w:divBdr>
            <w:top w:val="none" w:sz="0" w:space="0" w:color="auto"/>
            <w:left w:val="none" w:sz="0" w:space="0" w:color="auto"/>
            <w:bottom w:val="none" w:sz="0" w:space="0" w:color="auto"/>
            <w:right w:val="none" w:sz="0" w:space="0" w:color="auto"/>
          </w:divBdr>
          <w:divsChild>
            <w:div w:id="935867817">
              <w:marLeft w:val="0"/>
              <w:marRight w:val="0"/>
              <w:marTop w:val="0"/>
              <w:marBottom w:val="0"/>
              <w:divBdr>
                <w:top w:val="none" w:sz="0" w:space="0" w:color="auto"/>
                <w:left w:val="none" w:sz="0" w:space="0" w:color="auto"/>
                <w:bottom w:val="none" w:sz="0" w:space="0" w:color="auto"/>
                <w:right w:val="none" w:sz="0" w:space="0" w:color="auto"/>
              </w:divBdr>
              <w:divsChild>
                <w:div w:id="624429071">
                  <w:marLeft w:val="0"/>
                  <w:marRight w:val="0"/>
                  <w:marTop w:val="0"/>
                  <w:marBottom w:val="0"/>
                  <w:divBdr>
                    <w:top w:val="none" w:sz="0" w:space="0" w:color="auto"/>
                    <w:left w:val="none" w:sz="0" w:space="0" w:color="auto"/>
                    <w:bottom w:val="none" w:sz="0" w:space="0" w:color="auto"/>
                    <w:right w:val="none" w:sz="0" w:space="0" w:color="auto"/>
                  </w:divBdr>
                  <w:divsChild>
                    <w:div w:id="3910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2019-10-09T14:32:00Z</dcterms:created>
  <dcterms:modified xsi:type="dcterms:W3CDTF">2019-10-09T14:35:00Z</dcterms:modified>
</cp:coreProperties>
</file>